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38CB37A5" w:rsidR="00B962F6" w:rsidRPr="001E49FA" w:rsidRDefault="001E49FA" w:rsidP="001E49F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0E4A6C">
        <w:rPr>
          <w:rFonts w:asciiTheme="majorHAnsi" w:hAnsiTheme="majorHAnsi" w:cstheme="majorHAnsi"/>
          <w:sz w:val="22"/>
          <w:szCs w:val="22"/>
        </w:rPr>
        <w:t>27</w:t>
      </w:r>
      <w:r w:rsidR="00B962F6" w:rsidRPr="001E49FA">
        <w:rPr>
          <w:rFonts w:asciiTheme="majorHAnsi" w:hAnsiTheme="majorHAnsi" w:cstheme="majorHAnsi"/>
          <w:sz w:val="22"/>
          <w:szCs w:val="22"/>
        </w:rPr>
        <w:t>.0</w:t>
      </w:r>
      <w:r w:rsidR="00CF38B8" w:rsidRPr="001E49FA">
        <w:rPr>
          <w:rFonts w:asciiTheme="majorHAnsi" w:hAnsiTheme="majorHAnsi" w:cstheme="majorHAnsi"/>
          <w:sz w:val="22"/>
          <w:szCs w:val="22"/>
        </w:rPr>
        <w:t>9</w:t>
      </w:r>
      <w:r w:rsidR="00B962F6" w:rsidRPr="001E49FA">
        <w:rPr>
          <w:rFonts w:asciiTheme="majorHAnsi" w:hAnsiTheme="majorHAnsi" w:cstheme="majorHAnsi"/>
          <w:sz w:val="22"/>
          <w:szCs w:val="22"/>
        </w:rPr>
        <w:t>.202</w:t>
      </w:r>
      <w:r w:rsidR="004671F5">
        <w:rPr>
          <w:rFonts w:asciiTheme="majorHAnsi" w:hAnsiTheme="majorHAnsi" w:cstheme="majorHAnsi"/>
          <w:sz w:val="22"/>
          <w:szCs w:val="22"/>
        </w:rPr>
        <w:t>3</w:t>
      </w:r>
      <w:r w:rsidR="00B962F6" w:rsidRPr="001E49F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5EB57F6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E49FA"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WYKONAWCACH WYKLUCZONYCH, OFERTACH ODRZUCONYCH</w:t>
      </w:r>
    </w:p>
    <w:p w14:paraId="6E29CCCE" w14:textId="77777777" w:rsidR="001E49FA" w:rsidRPr="001E49FA" w:rsidRDefault="001E49FA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36"/>
          <w:szCs w:val="22"/>
        </w:rPr>
      </w:pPr>
    </w:p>
    <w:p w14:paraId="320BF481" w14:textId="77777777" w:rsidR="000E4A6C" w:rsidRPr="004671F5" w:rsidRDefault="000E4A6C" w:rsidP="000E4A6C">
      <w:pPr>
        <w:spacing w:line="360" w:lineRule="auto"/>
        <w:ind w:left="992" w:hanging="992"/>
        <w:contextualSpacing/>
        <w:jc w:val="both"/>
        <w:rPr>
          <w:rFonts w:ascii="Calibri Light" w:hAnsi="Calibri Light" w:cs="Calibri Light"/>
          <w:iCs/>
          <w:sz w:val="22"/>
          <w:szCs w:val="22"/>
        </w:rPr>
      </w:pPr>
      <w:r w:rsidRPr="004671F5">
        <w:rPr>
          <w:rFonts w:ascii="Calibri Light" w:hAnsi="Calibri Light" w:cs="Calibri Light"/>
          <w:sz w:val="22"/>
          <w:szCs w:val="22"/>
        </w:rPr>
        <w:t>dotyczy:</w:t>
      </w:r>
      <w:r w:rsidRPr="004671F5">
        <w:rPr>
          <w:rFonts w:ascii="Calibri Light" w:hAnsi="Calibri Light" w:cs="Calibri Light"/>
          <w:sz w:val="22"/>
          <w:szCs w:val="22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671F5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4671F5">
        <w:rPr>
          <w:rFonts w:ascii="Calibri Light" w:hAnsi="Calibri Light" w:cs="Calibri Light"/>
          <w:sz w:val="22"/>
          <w:szCs w:val="22"/>
        </w:rPr>
        <w:t>. Dz. U. z 202</w:t>
      </w:r>
      <w:r>
        <w:rPr>
          <w:rFonts w:ascii="Calibri Light" w:hAnsi="Calibri Light" w:cs="Calibri Light"/>
          <w:sz w:val="22"/>
          <w:szCs w:val="22"/>
        </w:rPr>
        <w:t>3</w:t>
      </w:r>
      <w:r w:rsidRPr="004671F5">
        <w:rPr>
          <w:rFonts w:ascii="Calibri Light" w:hAnsi="Calibri Light" w:cs="Calibri Light"/>
          <w:sz w:val="22"/>
          <w:szCs w:val="22"/>
        </w:rPr>
        <w:t> r., poz. 1</w:t>
      </w:r>
      <w:r>
        <w:rPr>
          <w:rFonts w:ascii="Calibri Light" w:hAnsi="Calibri Light" w:cs="Calibri Light"/>
          <w:sz w:val="22"/>
          <w:szCs w:val="22"/>
        </w:rPr>
        <w:t>605</w:t>
      </w:r>
      <w:r w:rsidRPr="004671F5">
        <w:rPr>
          <w:rFonts w:ascii="Calibri Light" w:hAnsi="Calibri Light" w:cs="Calibri Light"/>
          <w:sz w:val="22"/>
          <w:szCs w:val="22"/>
        </w:rPr>
        <w:t xml:space="preserve">) </w:t>
      </w:r>
      <w:bookmarkStart w:id="0" w:name="_Hlk144704361"/>
      <w:r w:rsidRPr="004671F5">
        <w:rPr>
          <w:rFonts w:ascii="Calibri Light" w:hAnsi="Calibri Light" w:cs="Calibri Light"/>
          <w:sz w:val="22"/>
          <w:szCs w:val="22"/>
        </w:rPr>
        <w:t xml:space="preserve">na </w:t>
      </w:r>
      <w:bookmarkEnd w:id="0"/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„Świadczenie usług w zakresie zimowego utrzymania na terenie miasta Krakowa  - I obszar utrzymaniowy oraz 3 rejon utrzymaniowy” </w:t>
      </w:r>
      <w:r w:rsidRPr="00F3092D">
        <w:rPr>
          <w:rFonts w:ascii="Calibri Light" w:hAnsi="Calibri Light" w:cs="Calibri Light"/>
          <w:sz w:val="22"/>
          <w:szCs w:val="22"/>
        </w:rPr>
        <w:t>(nr sprawy TZ/TT/20/2023).</w:t>
      </w:r>
    </w:p>
    <w:p w14:paraId="0FAFC8F7" w14:textId="77777777" w:rsidR="000E4A6C" w:rsidRDefault="000E4A6C" w:rsidP="000E4A6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BD65DF" w14:textId="77777777" w:rsidR="000E4A6C" w:rsidRPr="00D73818" w:rsidRDefault="000E4A6C" w:rsidP="000E4A6C">
      <w:pPr>
        <w:spacing w:line="360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D7381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73818">
        <w:rPr>
          <w:rFonts w:ascii="Calibri Light" w:hAnsi="Calibri Light" w:cs="Calibri Light"/>
          <w:sz w:val="22"/>
          <w:szCs w:val="22"/>
        </w:rPr>
        <w:t>” informuje, iż najkorzystniejszą ofertę w przedmiotowym 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73818">
        <w:rPr>
          <w:rFonts w:ascii="Calibri Light" w:hAnsi="Calibri Light" w:cs="Calibri Light"/>
          <w:sz w:val="22"/>
          <w:szCs w:val="22"/>
        </w:rPr>
        <w:t>otrzymano od Wykonawcy :</w:t>
      </w:r>
    </w:p>
    <w:p w14:paraId="2DFA1A6B" w14:textId="77777777" w:rsidR="000E4A6C" w:rsidRPr="00D73818" w:rsidRDefault="000E4A6C" w:rsidP="000E4A6C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ED43EC1" w14:textId="77777777" w:rsidR="000E4A6C" w:rsidRPr="00F3092D" w:rsidRDefault="000E4A6C" w:rsidP="000E4A6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3818">
        <w:rPr>
          <w:rFonts w:ascii="Calibri Light" w:hAnsi="Calibri Light" w:cs="Calibri Light"/>
          <w:b/>
          <w:sz w:val="22"/>
          <w:szCs w:val="22"/>
          <w:u w:val="single"/>
        </w:rPr>
        <w:t xml:space="preserve">W zakresie zadania nr </w:t>
      </w:r>
      <w:r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 (Obszar utrzymaniowy I): </w:t>
      </w:r>
      <w:r w:rsidRPr="00F3092D">
        <w:rPr>
          <w:rFonts w:ascii="Calibri Light" w:hAnsi="Calibri Light" w:cs="Calibri Light"/>
          <w:b/>
          <w:bCs/>
          <w:sz w:val="22"/>
          <w:szCs w:val="22"/>
        </w:rPr>
        <w:t>Konsorcjum firm:</w:t>
      </w:r>
    </w:p>
    <w:p w14:paraId="5F7861AE" w14:textId="77777777" w:rsidR="000E4A6C" w:rsidRDefault="000E4A6C" w:rsidP="000E4A6C">
      <w:pPr>
        <w:pStyle w:val="Akapitzlist"/>
        <w:spacing w:line="360" w:lineRule="auto"/>
        <w:ind w:left="1080" w:hanging="65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>WANTA Sp. z o.o.</w:t>
      </w:r>
      <w:r w:rsidRPr="00327AED">
        <w:rPr>
          <w:rFonts w:ascii="Calibri Light" w:hAnsi="Calibri Light" w:cs="Calibri Light"/>
          <w:sz w:val="22"/>
          <w:szCs w:val="22"/>
        </w:rPr>
        <w:t xml:space="preserve"> </w:t>
      </w:r>
      <w:r w:rsidRPr="00327AED">
        <w:rPr>
          <w:rFonts w:ascii="Calibri Light" w:hAnsi="Calibri Light" w:cs="Calibri Light"/>
          <w:b/>
          <w:bCs/>
          <w:sz w:val="22"/>
          <w:szCs w:val="22"/>
        </w:rPr>
        <w:t>(lider)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F3092D">
        <w:rPr>
          <w:rFonts w:ascii="Calibri Light" w:hAnsi="Calibri Light" w:cs="Calibri Light"/>
          <w:sz w:val="22"/>
          <w:szCs w:val="22"/>
        </w:rPr>
        <w:t>Tokarnia 35, 32-436 Tokarnia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8483BE2" w14:textId="77777777" w:rsidR="000E4A6C" w:rsidRPr="00F3092D" w:rsidRDefault="000E4A6C" w:rsidP="000E4A6C">
      <w:pPr>
        <w:pStyle w:val="Akapitzlist"/>
        <w:spacing w:line="360" w:lineRule="auto"/>
        <w:ind w:left="1080" w:hanging="65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Firma Handlowo Usługowa WANTA Piotr </w:t>
      </w:r>
      <w:proofErr w:type="spellStart"/>
      <w:r w:rsidRPr="00F3092D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 (partner I)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F3092D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F3092D">
        <w:rPr>
          <w:rFonts w:ascii="Calibri Light" w:hAnsi="Calibri Light" w:cs="Calibri Light"/>
          <w:sz w:val="22"/>
          <w:szCs w:val="22"/>
        </w:rPr>
        <w:t>Malejowska</w:t>
      </w:r>
      <w:proofErr w:type="spellEnd"/>
      <w:r w:rsidRPr="00F3092D">
        <w:rPr>
          <w:rFonts w:ascii="Calibri Light" w:hAnsi="Calibri Light" w:cs="Calibri Light"/>
          <w:sz w:val="22"/>
          <w:szCs w:val="22"/>
        </w:rPr>
        <w:t xml:space="preserve"> 90, 34-240 Jordanów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762E279D" w14:textId="77777777" w:rsidR="000E4A6C" w:rsidRPr="00F3092D" w:rsidRDefault="000E4A6C" w:rsidP="000E4A6C">
      <w:pPr>
        <w:pStyle w:val="Akapitzlist"/>
        <w:spacing w:line="360" w:lineRule="auto"/>
        <w:ind w:left="1080" w:hanging="65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Firma TAWA- TRANS Tadeusz </w:t>
      </w:r>
      <w:proofErr w:type="spellStart"/>
      <w:r w:rsidRPr="00F3092D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 (partner II)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F3092D">
        <w:rPr>
          <w:rFonts w:ascii="Calibri Light" w:hAnsi="Calibri Light" w:cs="Calibri Light"/>
          <w:sz w:val="22"/>
          <w:szCs w:val="22"/>
        </w:rPr>
        <w:t>Tokarnia 35, 32-436 Tokarnia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3092D">
        <w:rPr>
          <w:rFonts w:ascii="Calibri Light" w:hAnsi="Calibri Light" w:cs="Calibri Light"/>
          <w:sz w:val="22"/>
          <w:szCs w:val="22"/>
        </w:rPr>
        <w:t>.</w:t>
      </w:r>
    </w:p>
    <w:p w14:paraId="63B29C0F" w14:textId="77777777" w:rsidR="000E4A6C" w:rsidRPr="00D73818" w:rsidRDefault="000E4A6C" w:rsidP="000E4A6C">
      <w:pPr>
        <w:spacing w:line="360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Cena oferty za realizację przedmiotu niniejszego zamówienia wnosi brutto: </w:t>
      </w:r>
      <w:r w:rsidRPr="00F3092D">
        <w:rPr>
          <w:rFonts w:ascii="Calibri Light" w:hAnsi="Calibri Light" w:cs="Calibri Light"/>
          <w:b/>
          <w:sz w:val="22"/>
          <w:szCs w:val="22"/>
        </w:rPr>
        <w:t xml:space="preserve">3 999 910,00 zł </w:t>
      </w:r>
      <w:r w:rsidRPr="00D73818">
        <w:rPr>
          <w:rFonts w:ascii="Calibri Light" w:hAnsi="Calibri Light" w:cs="Calibri Light"/>
          <w:bCs/>
          <w:sz w:val="22"/>
          <w:szCs w:val="22"/>
        </w:rPr>
        <w:t xml:space="preserve">(słownie złotych: </w:t>
      </w:r>
      <w:r>
        <w:rPr>
          <w:rFonts w:ascii="Calibri Light" w:hAnsi="Calibri Light" w:cs="Calibri Light"/>
          <w:bCs/>
          <w:sz w:val="22"/>
          <w:szCs w:val="22"/>
        </w:rPr>
        <w:t xml:space="preserve">trzy miliony dziewięćset dziewięćdziesiąt dziewięć tysięcy dziewięćset dziesięć złotych </w:t>
      </w:r>
      <w:r w:rsidRPr="00D73818">
        <w:rPr>
          <w:rFonts w:ascii="Calibri Light" w:hAnsi="Calibri Light" w:cs="Calibri Light"/>
          <w:bCs/>
          <w:sz w:val="22"/>
          <w:szCs w:val="22"/>
        </w:rPr>
        <w:t xml:space="preserve"> 00/100)</w:t>
      </w:r>
    </w:p>
    <w:p w14:paraId="5619C630" w14:textId="77777777" w:rsidR="000E4A6C" w:rsidRPr="00D73818" w:rsidRDefault="000E4A6C" w:rsidP="000E4A6C">
      <w:pPr>
        <w:spacing w:line="360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35D4F801" w14:textId="77777777" w:rsidR="000E4A6C" w:rsidRPr="00D73818" w:rsidRDefault="000E4A6C" w:rsidP="000E4A6C">
      <w:pPr>
        <w:spacing w:line="360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463B0CAA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oferta Wykonawcy (oceniona zgodnie z treścią art. 139 ust 1 ustawy </w:t>
      </w:r>
      <w:proofErr w:type="spellStart"/>
      <w:r w:rsidRPr="00D7381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73818">
        <w:rPr>
          <w:rFonts w:ascii="Calibri Light" w:hAnsi="Calibri Light" w:cs="Calibri Light"/>
          <w:sz w:val="22"/>
          <w:szCs w:val="22"/>
        </w:rPr>
        <w:t>) nie podlega odrzuceniu;</w:t>
      </w:r>
    </w:p>
    <w:p w14:paraId="6261A87A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oferta Wykonawcy w kryterium cena uzyskała 100,00 pkt;</w:t>
      </w:r>
    </w:p>
    <w:p w14:paraId="57893E8A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47311564" w14:textId="77777777" w:rsidR="000E4A6C" w:rsidRPr="00D73818" w:rsidRDefault="000E4A6C" w:rsidP="000E4A6C">
      <w:pPr>
        <w:spacing w:line="360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10E6E53" w14:textId="77777777" w:rsidR="000E4A6C" w:rsidRPr="00D73818" w:rsidRDefault="000E4A6C" w:rsidP="000E4A6C">
      <w:pPr>
        <w:spacing w:line="360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Ponadto informujemy, iż:</w:t>
      </w:r>
    </w:p>
    <w:p w14:paraId="61AB4D8D" w14:textId="77777777" w:rsidR="000E4A6C" w:rsidRPr="00502DA1" w:rsidRDefault="000E4A6C" w:rsidP="000E4A6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w przedmiotowym postępowaniu </w:t>
      </w:r>
      <w:r>
        <w:rPr>
          <w:rFonts w:ascii="Calibri Light" w:hAnsi="Calibri Light" w:cs="Calibri Light"/>
          <w:sz w:val="22"/>
          <w:szCs w:val="22"/>
        </w:rPr>
        <w:t>(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w zakresie zadania nr </w:t>
      </w:r>
      <w:r w:rsidRPr="00F3092D">
        <w:rPr>
          <w:rFonts w:ascii="Calibri Light" w:hAnsi="Calibri Light" w:cs="Calibri Light"/>
          <w:b/>
          <w:sz w:val="22"/>
          <w:szCs w:val="22"/>
        </w:rPr>
        <w:t>1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 Obszar utrzymaniowy I)</w:t>
      </w:r>
      <w:r w:rsidRPr="001352F9">
        <w:rPr>
          <w:rFonts w:ascii="Calibri Light" w:hAnsi="Calibri Light" w:cs="Calibri Light"/>
          <w:bCs/>
          <w:sz w:val="22"/>
          <w:szCs w:val="22"/>
        </w:rPr>
        <w:t xml:space="preserve"> ofertę złożył</w:t>
      </w:r>
      <w:r>
        <w:rPr>
          <w:rFonts w:ascii="Calibri Light" w:hAnsi="Calibri Light" w:cs="Calibri Light"/>
          <w:bCs/>
          <w:sz w:val="22"/>
          <w:szCs w:val="22"/>
        </w:rPr>
        <w:t xml:space="preserve"> 1 Wykonawca</w:t>
      </w:r>
      <w:r w:rsidRPr="00D73818">
        <w:rPr>
          <w:rFonts w:ascii="Calibri Light" w:hAnsi="Calibri Light" w:cs="Calibri Light"/>
          <w:b/>
          <w:sz w:val="22"/>
          <w:szCs w:val="22"/>
        </w:rPr>
        <w:t>: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502DA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502DA1">
        <w:rPr>
          <w:rFonts w:ascii="Calibri Light" w:hAnsi="Calibri Light" w:cs="Calibri Light"/>
          <w:b/>
          <w:bCs/>
          <w:sz w:val="22"/>
          <w:szCs w:val="22"/>
        </w:rPr>
        <w:t>Konsorcjum firm:</w:t>
      </w:r>
    </w:p>
    <w:p w14:paraId="03CB0D8B" w14:textId="77777777" w:rsidR="000E4A6C" w:rsidRDefault="000E4A6C" w:rsidP="000E4A6C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>WANTA Sp. z o.o.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F3092D">
        <w:rPr>
          <w:rFonts w:ascii="Calibri Light" w:hAnsi="Calibri Light" w:cs="Calibri Light"/>
          <w:sz w:val="22"/>
          <w:szCs w:val="22"/>
        </w:rPr>
        <w:t>Tokarnia 35, 32-436 Tokarnia</w:t>
      </w:r>
    </w:p>
    <w:p w14:paraId="1FD32F84" w14:textId="77777777" w:rsidR="000E4A6C" w:rsidRPr="00F3092D" w:rsidRDefault="000E4A6C" w:rsidP="000E4A6C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Firma Handlowo Usługowa WANTA Piotr </w:t>
      </w:r>
      <w:proofErr w:type="spellStart"/>
      <w:r w:rsidRPr="00F3092D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 (partner I)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1352F9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1352F9">
        <w:rPr>
          <w:rFonts w:ascii="Calibri Light" w:hAnsi="Calibri Light" w:cs="Calibri Light"/>
          <w:sz w:val="22"/>
          <w:szCs w:val="22"/>
        </w:rPr>
        <w:t>Malejowska</w:t>
      </w:r>
      <w:proofErr w:type="spellEnd"/>
      <w:r w:rsidRPr="001352F9">
        <w:rPr>
          <w:rFonts w:ascii="Calibri Light" w:hAnsi="Calibri Light" w:cs="Calibri Light"/>
          <w:sz w:val="22"/>
          <w:szCs w:val="22"/>
        </w:rPr>
        <w:t xml:space="preserve"> 90, 34-240 Jordanów</w:t>
      </w:r>
    </w:p>
    <w:p w14:paraId="03D2A044" w14:textId="77777777" w:rsidR="000E4A6C" w:rsidRPr="00F3092D" w:rsidRDefault="000E4A6C" w:rsidP="000E4A6C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Firma TAWA- TRANS Tadeusz </w:t>
      </w:r>
      <w:proofErr w:type="spellStart"/>
      <w:r w:rsidRPr="00F3092D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F3092D">
        <w:rPr>
          <w:rFonts w:ascii="Calibri Light" w:hAnsi="Calibri Light" w:cs="Calibri Light"/>
          <w:b/>
          <w:bCs/>
          <w:sz w:val="22"/>
          <w:szCs w:val="22"/>
        </w:rPr>
        <w:t xml:space="preserve"> (partner II)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1352F9">
        <w:rPr>
          <w:rFonts w:ascii="Calibri Light" w:hAnsi="Calibri Light" w:cs="Calibri Light"/>
          <w:sz w:val="22"/>
          <w:szCs w:val="22"/>
        </w:rPr>
        <w:t>Tokarnia 35, 32-436 Tokarnia.</w:t>
      </w:r>
    </w:p>
    <w:p w14:paraId="425B04DA" w14:textId="77777777" w:rsidR="000E4A6C" w:rsidRPr="001352F9" w:rsidRDefault="000E4A6C" w:rsidP="000E4A6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1352F9">
        <w:rPr>
          <w:rFonts w:ascii="Calibri Light" w:hAnsi="Calibri Light" w:cs="Calibri Light"/>
          <w:sz w:val="22"/>
          <w:szCs w:val="22"/>
        </w:rPr>
        <w:t>w przedmiotowym postępowaniu Zamawiający wykluczył 0 Wykonawców,</w:t>
      </w:r>
    </w:p>
    <w:p w14:paraId="38D60938" w14:textId="77777777" w:rsidR="000E4A6C" w:rsidRDefault="000E4A6C" w:rsidP="000E4A6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w przedmiotowym postępowaniu Zamawiający odrzucił 0 ofert Wykonawców.</w:t>
      </w:r>
    </w:p>
    <w:p w14:paraId="796BCAA9" w14:textId="77777777" w:rsidR="000E4A6C" w:rsidRPr="00D73818" w:rsidRDefault="000E4A6C" w:rsidP="000E4A6C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</w:p>
    <w:p w14:paraId="062C8403" w14:textId="77777777" w:rsidR="000E4A6C" w:rsidRPr="00502DA1" w:rsidRDefault="000E4A6C" w:rsidP="000E4A6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D73818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 xml:space="preserve">W zakresie zadania nr </w:t>
      </w:r>
      <w:r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 (Rejon utrzymaniowy nr 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): </w:t>
      </w:r>
      <w:r>
        <w:rPr>
          <w:rFonts w:ascii="Calibri Light" w:hAnsi="Calibri Light" w:cs="Calibri Light"/>
          <w:b/>
          <w:sz w:val="22"/>
          <w:szCs w:val="22"/>
        </w:rPr>
        <w:t>Konsorcjum firm:</w:t>
      </w:r>
    </w:p>
    <w:p w14:paraId="74D11252" w14:textId="77777777" w:rsidR="000E4A6C" w:rsidRPr="00502DA1" w:rsidRDefault="000E4A6C" w:rsidP="000E4A6C">
      <w:pPr>
        <w:spacing w:line="360" w:lineRule="auto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WANTA Sp. z o.o. (lider), </w:t>
      </w:r>
      <w:r w:rsidRPr="00502DA1">
        <w:rPr>
          <w:rFonts w:ascii="Calibri Light" w:hAnsi="Calibri Light" w:cs="Calibri Light"/>
          <w:sz w:val="22"/>
          <w:szCs w:val="22"/>
        </w:rPr>
        <w:t>Tokarnia 35</w:t>
      </w: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502DA1">
        <w:rPr>
          <w:rFonts w:ascii="Calibri Light" w:hAnsi="Calibri Light" w:cs="Calibri Light"/>
          <w:sz w:val="22"/>
          <w:szCs w:val="22"/>
        </w:rPr>
        <w:t>32-436 Tokarnia</w:t>
      </w:r>
    </w:p>
    <w:p w14:paraId="13B8CC94" w14:textId="77777777" w:rsidR="000E4A6C" w:rsidRPr="00502DA1" w:rsidRDefault="000E4A6C" w:rsidP="000E4A6C">
      <w:pPr>
        <w:spacing w:line="360" w:lineRule="auto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Firma Handlowo Usługowa WANTA Piotr </w:t>
      </w:r>
      <w:proofErr w:type="spellStart"/>
      <w:r w:rsidRPr="00502DA1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 (partner), </w:t>
      </w:r>
      <w:r w:rsidRPr="00502DA1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502DA1">
        <w:rPr>
          <w:rFonts w:ascii="Calibri Light" w:hAnsi="Calibri Light" w:cs="Calibri Light"/>
          <w:sz w:val="22"/>
          <w:szCs w:val="22"/>
        </w:rPr>
        <w:t>Malejowska</w:t>
      </w:r>
      <w:proofErr w:type="spellEnd"/>
      <w:r w:rsidRPr="00502DA1">
        <w:rPr>
          <w:rFonts w:ascii="Calibri Light" w:hAnsi="Calibri Light" w:cs="Calibri Light"/>
          <w:sz w:val="22"/>
          <w:szCs w:val="22"/>
        </w:rPr>
        <w:t xml:space="preserve"> 90</w:t>
      </w: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502DA1">
        <w:rPr>
          <w:rFonts w:ascii="Calibri Light" w:hAnsi="Calibri Light" w:cs="Calibri Light"/>
          <w:sz w:val="22"/>
          <w:szCs w:val="22"/>
        </w:rPr>
        <w:t>34-240 Jordanów</w:t>
      </w:r>
    </w:p>
    <w:p w14:paraId="338CF5C0" w14:textId="77777777" w:rsidR="000E4A6C" w:rsidRPr="00D73818" w:rsidRDefault="000E4A6C" w:rsidP="000E4A6C">
      <w:pPr>
        <w:spacing w:line="360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Cena oferty za realizację przedmiotu niniejszego zamówienia wnosi brutto: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502DA1">
        <w:rPr>
          <w:rFonts w:ascii="Calibri Light" w:hAnsi="Calibri Light" w:cs="Calibri Light"/>
          <w:b/>
          <w:sz w:val="22"/>
          <w:szCs w:val="22"/>
        </w:rPr>
        <w:t xml:space="preserve">2 999 850,00 zł </w:t>
      </w:r>
      <w:r w:rsidRPr="00D73818">
        <w:rPr>
          <w:rFonts w:ascii="Calibri Light" w:hAnsi="Calibri Light" w:cs="Calibri Light"/>
          <w:sz w:val="22"/>
          <w:szCs w:val="22"/>
        </w:rPr>
        <w:t xml:space="preserve">(słownie złotych: </w:t>
      </w:r>
      <w:r>
        <w:rPr>
          <w:rFonts w:ascii="Calibri Light" w:hAnsi="Calibri Light" w:cs="Calibri Light"/>
          <w:sz w:val="22"/>
          <w:szCs w:val="22"/>
        </w:rPr>
        <w:t xml:space="preserve">dwa miliony dziewięćset dziewięćdziesiąt dziewięć tysięcy osiemset pięćdziesiąt </w:t>
      </w:r>
      <w:r w:rsidRPr="00D73818">
        <w:rPr>
          <w:rFonts w:ascii="Calibri Light" w:hAnsi="Calibri Light" w:cs="Calibri Light"/>
          <w:sz w:val="22"/>
          <w:szCs w:val="22"/>
        </w:rPr>
        <w:t>złotych 00/100)</w:t>
      </w:r>
    </w:p>
    <w:p w14:paraId="41BC9221" w14:textId="77777777" w:rsidR="000E4A6C" w:rsidRPr="00D73818" w:rsidRDefault="000E4A6C" w:rsidP="000E4A6C">
      <w:pPr>
        <w:spacing w:line="360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A3ECB7C" w14:textId="77777777" w:rsidR="000E4A6C" w:rsidRPr="00D73818" w:rsidRDefault="000E4A6C" w:rsidP="000E4A6C">
      <w:pPr>
        <w:spacing w:line="360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56114989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oferta Wykonawcy (oceniona zgodnie z treścią art. 139 ust 1 ustawy </w:t>
      </w:r>
      <w:proofErr w:type="spellStart"/>
      <w:r w:rsidRPr="00D7381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73818">
        <w:rPr>
          <w:rFonts w:ascii="Calibri Light" w:hAnsi="Calibri Light" w:cs="Calibri Light"/>
          <w:sz w:val="22"/>
          <w:szCs w:val="22"/>
        </w:rPr>
        <w:t>) nie podlega odrzuceniu;</w:t>
      </w:r>
    </w:p>
    <w:p w14:paraId="703EDF6A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oferta Wykonawcy w kryterium cena uzyskała 100,00 pkt;</w:t>
      </w:r>
    </w:p>
    <w:p w14:paraId="370DCCC3" w14:textId="77777777" w:rsidR="000E4A6C" w:rsidRPr="00D73818" w:rsidRDefault="000E4A6C" w:rsidP="000E4A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27751402" w14:textId="77777777" w:rsidR="000E4A6C" w:rsidRPr="00D73818" w:rsidRDefault="000E4A6C" w:rsidP="000E4A6C">
      <w:pPr>
        <w:spacing w:line="360" w:lineRule="auto"/>
        <w:ind w:left="993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518D48EC" w14:textId="77777777" w:rsidR="000E4A6C" w:rsidRPr="00D73818" w:rsidRDefault="000E4A6C" w:rsidP="000E4A6C">
      <w:pPr>
        <w:spacing w:line="360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Ponadto informujemy, iż:</w:t>
      </w:r>
    </w:p>
    <w:p w14:paraId="3433686A" w14:textId="77777777" w:rsidR="000E4A6C" w:rsidRPr="00502DA1" w:rsidRDefault="000E4A6C" w:rsidP="000E4A6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Calibri Light" w:hAnsi="Calibri Light" w:cs="Calibri Light"/>
          <w:b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w przedmiotowym postępowaniu (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w zakresie zadania nr </w:t>
      </w:r>
      <w:r>
        <w:rPr>
          <w:rFonts w:ascii="Calibri Light" w:hAnsi="Calibri Light" w:cs="Calibri Light"/>
          <w:b/>
          <w:sz w:val="22"/>
          <w:szCs w:val="22"/>
        </w:rPr>
        <w:t>2</w:t>
      </w:r>
      <w:r w:rsidRPr="00D73818">
        <w:rPr>
          <w:rFonts w:ascii="Calibri Light" w:hAnsi="Calibri Light" w:cs="Calibri Light"/>
          <w:b/>
          <w:sz w:val="22"/>
          <w:szCs w:val="22"/>
        </w:rPr>
        <w:t xml:space="preserve"> - Rejon utrzymaniowy nr 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D73818">
        <w:rPr>
          <w:rFonts w:ascii="Calibri Light" w:hAnsi="Calibri Light" w:cs="Calibri Light"/>
          <w:sz w:val="22"/>
          <w:szCs w:val="22"/>
        </w:rPr>
        <w:t>) ofertę złożył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73818">
        <w:rPr>
          <w:rFonts w:ascii="Calibri Light" w:hAnsi="Calibri Light" w:cs="Calibri Light"/>
          <w:sz w:val="22"/>
          <w:szCs w:val="22"/>
        </w:rPr>
        <w:t xml:space="preserve">1 Wykonawca: </w:t>
      </w:r>
      <w:r>
        <w:rPr>
          <w:rFonts w:ascii="Calibri Light" w:hAnsi="Calibri Light" w:cs="Calibri Light"/>
          <w:b/>
          <w:sz w:val="22"/>
          <w:szCs w:val="22"/>
        </w:rPr>
        <w:t>Konsorcjum firm:</w:t>
      </w:r>
    </w:p>
    <w:p w14:paraId="33398CD1" w14:textId="77777777" w:rsidR="000E4A6C" w:rsidRPr="00502DA1" w:rsidRDefault="000E4A6C" w:rsidP="000E4A6C">
      <w:pPr>
        <w:spacing w:line="360" w:lineRule="auto"/>
        <w:ind w:left="709"/>
        <w:rPr>
          <w:rFonts w:ascii="Calibri Light" w:hAnsi="Calibri Light" w:cs="Calibri Light"/>
          <w:b/>
          <w:bCs/>
          <w:sz w:val="22"/>
          <w:szCs w:val="22"/>
        </w:rPr>
      </w:pP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WANTA Sp. z o.o. (lider), </w:t>
      </w:r>
      <w:r w:rsidRPr="00502DA1">
        <w:rPr>
          <w:rFonts w:ascii="Calibri Light" w:hAnsi="Calibri Light" w:cs="Calibri Light"/>
          <w:sz w:val="22"/>
          <w:szCs w:val="22"/>
        </w:rPr>
        <w:t>Tokarnia 35</w:t>
      </w: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502DA1">
        <w:rPr>
          <w:rFonts w:ascii="Calibri Light" w:hAnsi="Calibri Light" w:cs="Calibri Light"/>
          <w:sz w:val="22"/>
          <w:szCs w:val="22"/>
        </w:rPr>
        <w:t>32-436 Tokarnia</w:t>
      </w:r>
    </w:p>
    <w:p w14:paraId="41DBED64" w14:textId="77777777" w:rsidR="000E4A6C" w:rsidRPr="00502DA1" w:rsidRDefault="000E4A6C" w:rsidP="000E4A6C">
      <w:pPr>
        <w:spacing w:line="360" w:lineRule="auto"/>
        <w:ind w:left="709"/>
        <w:rPr>
          <w:rFonts w:ascii="Calibri Light" w:hAnsi="Calibri Light" w:cs="Calibri Light"/>
          <w:b/>
          <w:bCs/>
          <w:sz w:val="22"/>
          <w:szCs w:val="22"/>
        </w:rPr>
      </w:pP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Firma Handlowo Usługowa WANTA Piotr </w:t>
      </w:r>
      <w:proofErr w:type="spellStart"/>
      <w:r w:rsidRPr="00502DA1">
        <w:rPr>
          <w:rFonts w:ascii="Calibri Light" w:hAnsi="Calibri Light" w:cs="Calibri Light"/>
          <w:b/>
          <w:bCs/>
          <w:sz w:val="22"/>
          <w:szCs w:val="22"/>
        </w:rPr>
        <w:t>Zębol</w:t>
      </w:r>
      <w:proofErr w:type="spellEnd"/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 (partner), </w:t>
      </w:r>
      <w:r w:rsidRPr="00502DA1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502DA1">
        <w:rPr>
          <w:rFonts w:ascii="Calibri Light" w:hAnsi="Calibri Light" w:cs="Calibri Light"/>
          <w:sz w:val="22"/>
          <w:szCs w:val="22"/>
        </w:rPr>
        <w:t>Malejowska</w:t>
      </w:r>
      <w:proofErr w:type="spellEnd"/>
      <w:r w:rsidRPr="00502DA1">
        <w:rPr>
          <w:rFonts w:ascii="Calibri Light" w:hAnsi="Calibri Light" w:cs="Calibri Light"/>
          <w:sz w:val="22"/>
          <w:szCs w:val="22"/>
        </w:rPr>
        <w:t xml:space="preserve"> 90</w:t>
      </w:r>
      <w:r w:rsidRPr="00502DA1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502DA1">
        <w:rPr>
          <w:rFonts w:ascii="Calibri Light" w:hAnsi="Calibri Light" w:cs="Calibri Light"/>
          <w:sz w:val="22"/>
          <w:szCs w:val="22"/>
        </w:rPr>
        <w:t>34-240 Jordanów</w:t>
      </w:r>
    </w:p>
    <w:p w14:paraId="2D2EE966" w14:textId="77777777" w:rsidR="000E4A6C" w:rsidRPr="00502DA1" w:rsidRDefault="000E4A6C" w:rsidP="000E4A6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502DA1">
        <w:rPr>
          <w:rFonts w:ascii="Calibri Light" w:hAnsi="Calibri Light" w:cs="Calibri Light"/>
          <w:sz w:val="22"/>
          <w:szCs w:val="22"/>
        </w:rPr>
        <w:t>w przedmiotowym postępowaniu Zamawiający wykluczył 0 Wykonawców,</w:t>
      </w:r>
    </w:p>
    <w:p w14:paraId="7BBCC03F" w14:textId="77777777" w:rsidR="000E4A6C" w:rsidRPr="00D73818" w:rsidRDefault="000E4A6C" w:rsidP="000E4A6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>w przedmiotowym postępowaniu Zamawiający odrzucił 0 ofert Wykonawców.</w:t>
      </w:r>
    </w:p>
    <w:p w14:paraId="13283B0F" w14:textId="77777777" w:rsidR="000E4A6C" w:rsidRPr="00D73818" w:rsidRDefault="000E4A6C" w:rsidP="000E4A6C">
      <w:pPr>
        <w:spacing w:line="360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96E5FD5" w14:textId="77777777" w:rsidR="000E4A6C" w:rsidRPr="00D73818" w:rsidRDefault="000E4A6C" w:rsidP="000E4A6C">
      <w:pPr>
        <w:spacing w:line="360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73818">
        <w:rPr>
          <w:rFonts w:ascii="Calibri Light" w:hAnsi="Calibri Light" w:cs="Calibri Light"/>
          <w:sz w:val="22"/>
          <w:szCs w:val="22"/>
        </w:rPr>
        <w:t xml:space="preserve">Umowa w sprawie niniejszego zamówienia publicznego zostanie zawarta po telefonicznym zawiadomieniu wykonawcy, zgodnie z art. 264 ust. 2 pkt. 1a) ustawy </w:t>
      </w:r>
      <w:proofErr w:type="spellStart"/>
      <w:r w:rsidRPr="00D7381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73818">
        <w:rPr>
          <w:rFonts w:ascii="Calibri Light" w:hAnsi="Calibri Light" w:cs="Calibri Light"/>
          <w:sz w:val="22"/>
          <w:szCs w:val="22"/>
        </w:rPr>
        <w:t>.</w:t>
      </w:r>
    </w:p>
    <w:p w14:paraId="6A5F1663" w14:textId="77777777" w:rsidR="000E4A6C" w:rsidRDefault="000E4A6C" w:rsidP="000E4A6C">
      <w:pPr>
        <w:spacing w:line="360" w:lineRule="auto"/>
      </w:pPr>
    </w:p>
    <w:sectPr w:rsidR="000E4A6C" w:rsidSect="00A84B36">
      <w:footerReference w:type="default" r:id="rId8"/>
      <w:pgSz w:w="11906" w:h="16838"/>
      <w:pgMar w:top="1134" w:right="851" w:bottom="1134" w:left="85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LuzSans-Boo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490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404D6468" w14:textId="679BE72A" w:rsidR="001D7D90" w:rsidRPr="001D7D90" w:rsidRDefault="001D7D9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1D7D9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D7D9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E49F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277AE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CD2EC7"/>
    <w:multiLevelType w:val="hybridMultilevel"/>
    <w:tmpl w:val="A8D20DA6"/>
    <w:lvl w:ilvl="0" w:tplc="FE6E5E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2F31DB"/>
    <w:multiLevelType w:val="hybridMultilevel"/>
    <w:tmpl w:val="1270AF7E"/>
    <w:lvl w:ilvl="0" w:tplc="297032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2C5313"/>
    <w:multiLevelType w:val="hybridMultilevel"/>
    <w:tmpl w:val="69EE69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987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29579009">
    <w:abstractNumId w:val="10"/>
  </w:num>
  <w:num w:numId="3" w16cid:durableId="1184125303">
    <w:abstractNumId w:val="1"/>
  </w:num>
  <w:num w:numId="4" w16cid:durableId="1755279558">
    <w:abstractNumId w:val="4"/>
  </w:num>
  <w:num w:numId="5" w16cid:durableId="2087024306">
    <w:abstractNumId w:val="0"/>
  </w:num>
  <w:num w:numId="6" w16cid:durableId="16583425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87396">
    <w:abstractNumId w:val="6"/>
  </w:num>
  <w:num w:numId="8" w16cid:durableId="1869902529">
    <w:abstractNumId w:val="2"/>
  </w:num>
  <w:num w:numId="9" w16cid:durableId="1146779969">
    <w:abstractNumId w:val="5"/>
  </w:num>
  <w:num w:numId="10" w16cid:durableId="1198204772">
    <w:abstractNumId w:val="3"/>
  </w:num>
  <w:num w:numId="11" w16cid:durableId="472597798">
    <w:abstractNumId w:val="9"/>
  </w:num>
  <w:num w:numId="12" w16cid:durableId="2070224487">
    <w:abstractNumId w:val="7"/>
  </w:num>
  <w:num w:numId="13" w16cid:durableId="214554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E4A6C"/>
    <w:rsid w:val="001D7D90"/>
    <w:rsid w:val="001E49FA"/>
    <w:rsid w:val="00336683"/>
    <w:rsid w:val="00384852"/>
    <w:rsid w:val="004671F5"/>
    <w:rsid w:val="005C2283"/>
    <w:rsid w:val="00640452"/>
    <w:rsid w:val="006849F9"/>
    <w:rsid w:val="006B2276"/>
    <w:rsid w:val="006E70B8"/>
    <w:rsid w:val="00A83ABC"/>
    <w:rsid w:val="00A84B36"/>
    <w:rsid w:val="00AF1235"/>
    <w:rsid w:val="00B962F6"/>
    <w:rsid w:val="00CF38B8"/>
    <w:rsid w:val="00D26052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D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7A37-7ABB-44C3-BEEB-7508F42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cp:lastPrinted>2023-09-19T06:09:00Z</cp:lastPrinted>
  <dcterms:created xsi:type="dcterms:W3CDTF">2022-09-06T10:12:00Z</dcterms:created>
  <dcterms:modified xsi:type="dcterms:W3CDTF">2023-09-27T08:22:00Z</dcterms:modified>
</cp:coreProperties>
</file>